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E4" w:rsidRPr="008C60E4" w:rsidRDefault="008C60E4" w:rsidP="008C60E4">
      <w:pPr>
        <w:ind w:firstLine="0"/>
        <w:jc w:val="left"/>
        <w:rPr>
          <w:rFonts w:ascii="Times New Roman" w:hAnsi="Times New Roman"/>
        </w:rPr>
      </w:pPr>
      <w:r w:rsidRPr="008C60E4">
        <w:rPr>
          <w:rFonts w:cs="Arial"/>
          <w:color w:val="000000"/>
        </w:rPr>
        <w:t>﻿</w:t>
      </w:r>
    </w:p>
    <w:p w:rsidR="008C60E4" w:rsidRPr="008C60E4" w:rsidRDefault="008C60E4" w:rsidP="008C60E4">
      <w:pPr>
        <w:rPr>
          <w:rFonts w:cs="Arial"/>
          <w:color w:val="000000"/>
        </w:rPr>
      </w:pPr>
      <w:r w:rsidRPr="008C60E4">
        <w:rPr>
          <w:rFonts w:cs="Arial"/>
          <w:color w:val="000000"/>
        </w:rPr>
        <w:t> </w:t>
      </w:r>
    </w:p>
    <w:p w:rsidR="008C60E4" w:rsidRPr="008C60E4" w:rsidRDefault="008C60E4" w:rsidP="008C60E4">
      <w:pPr>
        <w:ind w:firstLine="709"/>
        <w:jc w:val="center"/>
        <w:rPr>
          <w:rFonts w:cs="Arial"/>
          <w:color w:val="000000"/>
        </w:rPr>
      </w:pPr>
      <w:r w:rsidRPr="008C60E4">
        <w:rPr>
          <w:rFonts w:cs="Arial"/>
          <w:color w:val="000000"/>
        </w:rPr>
        <w:t>СОВЕТ НАРОДНЫХ ДЕПУТАТОВ ЗАПРУДСКОГО СЕЛЬСКОГО ПОСЕЛЕНИЯ КАШИРСКОГО МУНИЦИПАЛЬНОГО РАЙОНА ВОРОНЕЖСКОЙ ОБЛАСТИ</w:t>
      </w:r>
    </w:p>
    <w:p w:rsidR="008C60E4" w:rsidRPr="008C60E4" w:rsidRDefault="008C60E4" w:rsidP="008C60E4">
      <w:pPr>
        <w:ind w:firstLine="709"/>
        <w:jc w:val="center"/>
        <w:rPr>
          <w:rFonts w:cs="Arial"/>
          <w:color w:val="000000"/>
        </w:rPr>
      </w:pPr>
      <w:r w:rsidRPr="008C60E4">
        <w:rPr>
          <w:rFonts w:cs="Arial"/>
          <w:color w:val="000000"/>
        </w:rPr>
        <w:t> </w:t>
      </w:r>
    </w:p>
    <w:p w:rsidR="008C60E4" w:rsidRPr="008C60E4" w:rsidRDefault="008C60E4" w:rsidP="008C60E4">
      <w:pPr>
        <w:ind w:firstLine="709"/>
        <w:jc w:val="center"/>
        <w:rPr>
          <w:rFonts w:cs="Arial"/>
          <w:color w:val="000000"/>
        </w:rPr>
      </w:pPr>
      <w:r w:rsidRPr="008C60E4">
        <w:rPr>
          <w:rFonts w:cs="Arial"/>
          <w:color w:val="000000"/>
        </w:rPr>
        <w:t>РЕШЕНИЕ</w:t>
      </w:r>
    </w:p>
    <w:p w:rsidR="008C60E4" w:rsidRPr="008C60E4" w:rsidRDefault="008C60E4" w:rsidP="008C60E4">
      <w:pPr>
        <w:ind w:firstLine="709"/>
        <w:rPr>
          <w:rFonts w:cs="Arial"/>
          <w:color w:val="000000"/>
        </w:rPr>
      </w:pPr>
      <w:r w:rsidRPr="008C60E4">
        <w:rPr>
          <w:rFonts w:cs="Arial"/>
          <w:color w:val="000000"/>
        </w:rPr>
        <w:t> </w:t>
      </w:r>
    </w:p>
    <w:p w:rsidR="008C60E4" w:rsidRPr="008C60E4" w:rsidRDefault="008C60E4" w:rsidP="008C60E4">
      <w:pPr>
        <w:ind w:firstLine="709"/>
        <w:rPr>
          <w:rFonts w:cs="Arial"/>
          <w:color w:val="000000"/>
        </w:rPr>
      </w:pPr>
      <w:r w:rsidRPr="008C60E4">
        <w:rPr>
          <w:rFonts w:cs="Arial"/>
          <w:color w:val="000000"/>
        </w:rPr>
        <w:t>от 15.09.2021 года № 46</w:t>
      </w:r>
    </w:p>
    <w:p w:rsidR="008C60E4" w:rsidRPr="008C60E4" w:rsidRDefault="008C60E4" w:rsidP="008C60E4">
      <w:pPr>
        <w:ind w:firstLine="709"/>
        <w:rPr>
          <w:rFonts w:cs="Arial"/>
          <w:color w:val="000000"/>
        </w:rPr>
      </w:pPr>
      <w:r w:rsidRPr="008C60E4">
        <w:rPr>
          <w:rFonts w:cs="Arial"/>
          <w:color w:val="000000"/>
        </w:rPr>
        <w:t>с. Запрудское</w:t>
      </w:r>
    </w:p>
    <w:p w:rsidR="008C60E4" w:rsidRPr="008C60E4" w:rsidRDefault="008C60E4" w:rsidP="008C60E4">
      <w:pPr>
        <w:ind w:firstLine="709"/>
        <w:rPr>
          <w:rFonts w:cs="Arial"/>
          <w:color w:val="000000"/>
        </w:rPr>
      </w:pPr>
      <w:r w:rsidRPr="008C60E4">
        <w:rPr>
          <w:rFonts w:cs="Arial"/>
          <w:color w:val="000000"/>
        </w:rPr>
        <w:t> </w:t>
      </w:r>
    </w:p>
    <w:p w:rsidR="008C60E4" w:rsidRPr="008C60E4" w:rsidRDefault="008C60E4" w:rsidP="008C60E4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8C60E4">
        <w:rPr>
          <w:rFonts w:cs="Arial"/>
          <w:b/>
          <w:bCs/>
          <w:color w:val="000000"/>
          <w:sz w:val="32"/>
          <w:szCs w:val="32"/>
        </w:rPr>
        <w:t>О внесении изменений в решение Совета народных</w:t>
      </w:r>
    </w:p>
    <w:p w:rsidR="008C60E4" w:rsidRPr="008C60E4" w:rsidRDefault="008C60E4" w:rsidP="008C60E4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8C60E4">
        <w:rPr>
          <w:rFonts w:cs="Arial"/>
          <w:b/>
          <w:bCs/>
          <w:color w:val="000000"/>
          <w:sz w:val="32"/>
          <w:szCs w:val="32"/>
        </w:rPr>
        <w:t xml:space="preserve">депутатов </w:t>
      </w:r>
      <w:proofErr w:type="spellStart"/>
      <w:r w:rsidRPr="008C60E4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8C60E4">
        <w:rPr>
          <w:rFonts w:cs="Arial"/>
          <w:b/>
          <w:bCs/>
          <w:color w:val="000000"/>
          <w:sz w:val="32"/>
          <w:szCs w:val="32"/>
        </w:rPr>
        <w:t xml:space="preserve"> сельского поселения</w:t>
      </w:r>
    </w:p>
    <w:p w:rsidR="008C60E4" w:rsidRPr="008C60E4" w:rsidRDefault="008C60E4" w:rsidP="008C60E4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8C60E4">
        <w:rPr>
          <w:rFonts w:cs="Arial"/>
          <w:b/>
          <w:bCs/>
          <w:color w:val="000000"/>
          <w:sz w:val="32"/>
          <w:szCs w:val="32"/>
        </w:rPr>
        <w:t>Каширского муниципального района</w:t>
      </w:r>
    </w:p>
    <w:p w:rsidR="008C60E4" w:rsidRPr="008C60E4" w:rsidRDefault="008C60E4" w:rsidP="008C60E4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8C60E4">
        <w:rPr>
          <w:rFonts w:cs="Arial"/>
          <w:b/>
          <w:bCs/>
          <w:color w:val="000000"/>
          <w:sz w:val="32"/>
          <w:szCs w:val="32"/>
        </w:rPr>
        <w:t>Воронежской области от 13.04.2020 г. № 140</w:t>
      </w:r>
    </w:p>
    <w:p w:rsidR="008C60E4" w:rsidRPr="008C60E4" w:rsidRDefault="008C60E4" w:rsidP="008C60E4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8C60E4">
        <w:rPr>
          <w:rFonts w:cs="Arial"/>
          <w:b/>
          <w:bCs/>
          <w:color w:val="000000"/>
          <w:sz w:val="32"/>
          <w:szCs w:val="32"/>
        </w:rPr>
        <w:t>«Об утверждении Положения о бюджетном процессе</w:t>
      </w:r>
    </w:p>
    <w:p w:rsidR="008C60E4" w:rsidRPr="008C60E4" w:rsidRDefault="008C60E4" w:rsidP="008C60E4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8C60E4">
        <w:rPr>
          <w:rFonts w:cs="Arial"/>
          <w:b/>
          <w:bCs/>
          <w:color w:val="000000"/>
          <w:sz w:val="32"/>
          <w:szCs w:val="32"/>
        </w:rPr>
        <w:t xml:space="preserve">в </w:t>
      </w:r>
      <w:proofErr w:type="spellStart"/>
      <w:r w:rsidRPr="008C60E4">
        <w:rPr>
          <w:rFonts w:cs="Arial"/>
          <w:b/>
          <w:bCs/>
          <w:color w:val="000000"/>
          <w:sz w:val="32"/>
          <w:szCs w:val="32"/>
        </w:rPr>
        <w:t>Запрудском</w:t>
      </w:r>
      <w:proofErr w:type="spellEnd"/>
      <w:r w:rsidRPr="008C60E4">
        <w:rPr>
          <w:rFonts w:cs="Arial"/>
          <w:b/>
          <w:bCs/>
          <w:color w:val="000000"/>
          <w:sz w:val="32"/>
          <w:szCs w:val="32"/>
        </w:rPr>
        <w:t xml:space="preserve"> сельском поселении»</w:t>
      </w:r>
    </w:p>
    <w:p w:rsidR="008C60E4" w:rsidRPr="008C60E4" w:rsidRDefault="008C60E4" w:rsidP="008C60E4">
      <w:pPr>
        <w:ind w:firstLine="709"/>
        <w:rPr>
          <w:rFonts w:cs="Arial"/>
          <w:color w:val="000000"/>
        </w:rPr>
      </w:pPr>
      <w:r w:rsidRPr="008C60E4">
        <w:rPr>
          <w:rFonts w:cs="Arial"/>
          <w:color w:val="000000"/>
        </w:rPr>
        <w:t> </w:t>
      </w:r>
    </w:p>
    <w:p w:rsidR="008C60E4" w:rsidRPr="008C60E4" w:rsidRDefault="008C60E4" w:rsidP="008C60E4">
      <w:pPr>
        <w:ind w:firstLine="709"/>
        <w:rPr>
          <w:rFonts w:cs="Arial"/>
          <w:color w:val="000000"/>
        </w:rPr>
      </w:pPr>
      <w:r w:rsidRPr="008C60E4">
        <w:rPr>
          <w:rFonts w:cs="Arial"/>
          <w:color w:val="000000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Бюджетным кодексом РФ, Уставом </w:t>
      </w:r>
      <w:proofErr w:type="spellStart"/>
      <w:r w:rsidRPr="008C60E4">
        <w:rPr>
          <w:rFonts w:cs="Arial"/>
          <w:color w:val="000000"/>
        </w:rPr>
        <w:t>Запрудского</w:t>
      </w:r>
      <w:proofErr w:type="spellEnd"/>
      <w:r w:rsidRPr="008C60E4">
        <w:rPr>
          <w:rFonts w:cs="Arial"/>
          <w:color w:val="000000"/>
        </w:rPr>
        <w:t xml:space="preserve"> сельского поселения Совет народных депутатов </w:t>
      </w:r>
      <w:proofErr w:type="spellStart"/>
      <w:r w:rsidRPr="008C60E4">
        <w:rPr>
          <w:rFonts w:cs="Arial"/>
          <w:color w:val="000000"/>
        </w:rPr>
        <w:t>Запрудского</w:t>
      </w:r>
      <w:proofErr w:type="spellEnd"/>
      <w:r w:rsidRPr="008C60E4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</w:t>
      </w:r>
    </w:p>
    <w:p w:rsidR="008C60E4" w:rsidRPr="008C60E4" w:rsidRDefault="008C60E4" w:rsidP="008C60E4">
      <w:pPr>
        <w:ind w:firstLine="709"/>
        <w:rPr>
          <w:rFonts w:cs="Arial"/>
          <w:color w:val="000000"/>
        </w:rPr>
      </w:pPr>
      <w:r w:rsidRPr="008C60E4">
        <w:rPr>
          <w:rFonts w:cs="Arial"/>
          <w:color w:val="000000"/>
        </w:rPr>
        <w:t> </w:t>
      </w:r>
    </w:p>
    <w:p w:rsidR="008C60E4" w:rsidRPr="008C60E4" w:rsidRDefault="008C60E4" w:rsidP="008C60E4">
      <w:pPr>
        <w:ind w:firstLine="709"/>
        <w:rPr>
          <w:rFonts w:cs="Arial"/>
          <w:color w:val="000000"/>
        </w:rPr>
      </w:pPr>
      <w:r w:rsidRPr="008C60E4">
        <w:rPr>
          <w:rFonts w:cs="Arial"/>
          <w:color w:val="000000"/>
        </w:rPr>
        <w:t>РЕШИЛ:</w:t>
      </w:r>
    </w:p>
    <w:p w:rsidR="008C60E4" w:rsidRPr="008C60E4" w:rsidRDefault="008C60E4" w:rsidP="008C60E4">
      <w:pPr>
        <w:ind w:firstLine="709"/>
        <w:rPr>
          <w:rFonts w:cs="Arial"/>
          <w:color w:val="000000"/>
        </w:rPr>
      </w:pPr>
      <w:r w:rsidRPr="008C60E4">
        <w:rPr>
          <w:rFonts w:cs="Arial"/>
          <w:color w:val="000000"/>
        </w:rPr>
        <w:t> </w:t>
      </w:r>
    </w:p>
    <w:p w:rsidR="008C60E4" w:rsidRPr="008C60E4" w:rsidRDefault="008C60E4" w:rsidP="008C60E4">
      <w:pPr>
        <w:ind w:firstLine="709"/>
        <w:rPr>
          <w:rFonts w:cs="Arial"/>
          <w:color w:val="000000"/>
        </w:rPr>
      </w:pPr>
      <w:r w:rsidRPr="008C60E4">
        <w:rPr>
          <w:rFonts w:cs="Arial"/>
          <w:color w:val="000000"/>
        </w:rPr>
        <w:t xml:space="preserve">1. Внести изменения в решение Совета народных депутатов </w:t>
      </w:r>
      <w:proofErr w:type="spellStart"/>
      <w:r w:rsidRPr="008C60E4">
        <w:rPr>
          <w:rFonts w:cs="Arial"/>
          <w:color w:val="000000"/>
        </w:rPr>
        <w:t>Запрудского</w:t>
      </w:r>
      <w:proofErr w:type="spellEnd"/>
      <w:r w:rsidRPr="008C60E4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от 13.04.2020 г. № 140 «Об утверждении Положения о бюджетном процессе в </w:t>
      </w:r>
      <w:proofErr w:type="spellStart"/>
      <w:r w:rsidRPr="008C60E4">
        <w:rPr>
          <w:rFonts w:cs="Arial"/>
          <w:color w:val="000000"/>
        </w:rPr>
        <w:t>Запрудском</w:t>
      </w:r>
      <w:proofErr w:type="spellEnd"/>
      <w:r w:rsidRPr="008C60E4">
        <w:rPr>
          <w:rFonts w:cs="Arial"/>
          <w:color w:val="000000"/>
        </w:rPr>
        <w:t xml:space="preserve"> сельском поселении»:</w:t>
      </w:r>
    </w:p>
    <w:p w:rsidR="008C60E4" w:rsidRPr="008C60E4" w:rsidRDefault="008C60E4" w:rsidP="008C60E4">
      <w:pPr>
        <w:ind w:firstLine="709"/>
        <w:rPr>
          <w:rFonts w:cs="Arial"/>
          <w:color w:val="000000"/>
        </w:rPr>
      </w:pPr>
      <w:proofErr w:type="gramStart"/>
      <w:r w:rsidRPr="008C60E4">
        <w:rPr>
          <w:rFonts w:cs="Arial"/>
          <w:color w:val="000000"/>
        </w:rPr>
        <w:t>1.1. в п. 3 ст. 49 Положения после слов: «в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имущества» дополнить словами «, изменением подведомственности распорядителей (получателей) бюджетных средств, централизацией закупок товаров, работ, услуг для обеспечения государственных (муниципальных) нужд в соответствии с частями 2 и 3 статьи 26 Федерального закона от</w:t>
      </w:r>
      <w:proofErr w:type="gramEnd"/>
      <w:r w:rsidRPr="008C60E4">
        <w:rPr>
          <w:rFonts w:cs="Arial"/>
          <w:color w:val="000000"/>
        </w:rPr>
        <w:t xml:space="preserve"> 5 апреля 2013 года № 44-ФЗ «О контрактной системе в сфере закупок товаров, работ, услуг для обеспечения государственных и муниципальных нужд» и при осуществлении органами исполнительной власти (органами местного самоуправления) бюджетных полномочий, предусмотренных пунктом 5 статьи 154 БК РФ»;</w:t>
      </w:r>
    </w:p>
    <w:p w:rsidR="008C60E4" w:rsidRPr="008C60E4" w:rsidRDefault="008C60E4" w:rsidP="008C60E4">
      <w:pPr>
        <w:ind w:firstLine="709"/>
        <w:rPr>
          <w:rFonts w:cs="Arial"/>
          <w:color w:val="000000"/>
        </w:rPr>
      </w:pPr>
      <w:r w:rsidRPr="008C60E4">
        <w:rPr>
          <w:rFonts w:cs="Arial"/>
          <w:color w:val="000000"/>
        </w:rPr>
        <w:t>1.2. ч. 2 ст. 47 Положения изложить в следующей редакции «2. Казначейское обслуживание исполнения бюджета поселения осуществляется в соответствии со статьей 215.1 Бюджетного кодекса Российской Федерации</w:t>
      </w:r>
      <w:proofErr w:type="gramStart"/>
      <w:r w:rsidRPr="008C60E4">
        <w:rPr>
          <w:rFonts w:cs="Arial"/>
          <w:color w:val="000000"/>
        </w:rPr>
        <w:t>.»;</w:t>
      </w:r>
    </w:p>
    <w:p w:rsidR="008C60E4" w:rsidRPr="008C60E4" w:rsidRDefault="008C60E4" w:rsidP="008C60E4">
      <w:pPr>
        <w:ind w:firstLine="709"/>
        <w:rPr>
          <w:rFonts w:cs="Arial"/>
          <w:color w:val="000000"/>
        </w:rPr>
      </w:pPr>
      <w:proofErr w:type="gramEnd"/>
      <w:r w:rsidRPr="008C60E4">
        <w:rPr>
          <w:rFonts w:cs="Arial"/>
          <w:color w:val="000000"/>
        </w:rPr>
        <w:t>1.3. ст. 50 Положения изложить в следующей редакции:</w:t>
      </w:r>
    </w:p>
    <w:p w:rsidR="008C60E4" w:rsidRPr="008C60E4" w:rsidRDefault="008C60E4" w:rsidP="008C60E4">
      <w:pPr>
        <w:ind w:firstLine="709"/>
        <w:rPr>
          <w:rFonts w:cs="Arial"/>
          <w:color w:val="000000"/>
        </w:rPr>
      </w:pPr>
      <w:r w:rsidRPr="008C60E4">
        <w:rPr>
          <w:rFonts w:cs="Arial"/>
          <w:color w:val="000000"/>
        </w:rPr>
        <w:lastRenderedPageBreak/>
        <w:t>«1. Под кассовым планом бюджета сельского поселения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средств.</w:t>
      </w:r>
    </w:p>
    <w:p w:rsidR="008C60E4" w:rsidRPr="008C60E4" w:rsidRDefault="008C60E4" w:rsidP="008C60E4">
      <w:pPr>
        <w:ind w:firstLine="709"/>
        <w:rPr>
          <w:rFonts w:cs="Arial"/>
          <w:color w:val="000000"/>
        </w:rPr>
      </w:pPr>
      <w:r w:rsidRPr="008C60E4">
        <w:rPr>
          <w:rFonts w:cs="Arial"/>
          <w:color w:val="000000"/>
        </w:rPr>
        <w:t xml:space="preserve">2. Финансовый орган администрации </w:t>
      </w:r>
      <w:proofErr w:type="spellStart"/>
      <w:r w:rsidRPr="008C60E4">
        <w:rPr>
          <w:rFonts w:cs="Arial"/>
          <w:color w:val="000000"/>
        </w:rPr>
        <w:t>Запрудского</w:t>
      </w:r>
      <w:proofErr w:type="spellEnd"/>
      <w:r w:rsidRPr="008C60E4">
        <w:rPr>
          <w:rFonts w:cs="Arial"/>
          <w:color w:val="000000"/>
        </w:rPr>
        <w:t xml:space="preserve"> сельского поселения устанавливает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плана.</w:t>
      </w:r>
    </w:p>
    <w:p w:rsidR="008C60E4" w:rsidRPr="008C60E4" w:rsidRDefault="008C60E4" w:rsidP="008C60E4">
      <w:pPr>
        <w:ind w:firstLine="709"/>
        <w:rPr>
          <w:rFonts w:cs="Arial"/>
          <w:color w:val="000000"/>
        </w:rPr>
      </w:pPr>
      <w:r w:rsidRPr="008C60E4">
        <w:rPr>
          <w:rFonts w:cs="Arial"/>
          <w:color w:val="000000"/>
        </w:rPr>
        <w:t>Прогноз перечислений из бюджета по оплате муниципальных контрактов, иных договоров формируется с учетом определенных при планировании закупок товаров, работ, услуг для обеспечения муниципальных нужд сроков и объемов оплаты денежных обязательств по заключаемым муниципальным контрактам, иным договорам.</w:t>
      </w:r>
    </w:p>
    <w:p w:rsidR="008C60E4" w:rsidRPr="008C60E4" w:rsidRDefault="008C60E4" w:rsidP="008C60E4">
      <w:pPr>
        <w:ind w:firstLine="709"/>
        <w:rPr>
          <w:rFonts w:cs="Arial"/>
          <w:color w:val="000000"/>
        </w:rPr>
      </w:pPr>
      <w:r w:rsidRPr="008C60E4">
        <w:rPr>
          <w:rFonts w:cs="Arial"/>
          <w:color w:val="000000"/>
        </w:rPr>
        <w:t xml:space="preserve">3. Составление и ведение кассового плана бюджета поселения осуществляются Финансовым органом администрации </w:t>
      </w:r>
      <w:proofErr w:type="spellStart"/>
      <w:r w:rsidRPr="008C60E4">
        <w:rPr>
          <w:rFonts w:cs="Arial"/>
          <w:color w:val="000000"/>
        </w:rPr>
        <w:t>Запрудского</w:t>
      </w:r>
      <w:proofErr w:type="spellEnd"/>
      <w:r w:rsidRPr="008C60E4">
        <w:rPr>
          <w:rFonts w:cs="Arial"/>
          <w:color w:val="000000"/>
        </w:rPr>
        <w:t xml:space="preserve"> сельского поселения ».</w:t>
      </w:r>
    </w:p>
    <w:p w:rsidR="008C60E4" w:rsidRPr="008C60E4" w:rsidRDefault="008C60E4" w:rsidP="008C60E4">
      <w:pPr>
        <w:ind w:firstLine="709"/>
        <w:rPr>
          <w:rFonts w:cs="Arial"/>
          <w:color w:val="000000"/>
        </w:rPr>
      </w:pPr>
      <w:r w:rsidRPr="008C60E4">
        <w:rPr>
          <w:rFonts w:cs="Arial"/>
          <w:color w:val="000000"/>
        </w:rPr>
        <w:t xml:space="preserve">2. Настоящее решение вступает в силу с момента официального опубликования в периодическом печатном средстве массовой информации органов местного самоуправления </w:t>
      </w:r>
      <w:proofErr w:type="spellStart"/>
      <w:r w:rsidRPr="008C60E4">
        <w:rPr>
          <w:rFonts w:cs="Arial"/>
          <w:color w:val="000000"/>
        </w:rPr>
        <w:t>Запрудского</w:t>
      </w:r>
      <w:proofErr w:type="spellEnd"/>
      <w:r w:rsidRPr="008C60E4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proofErr w:type="spellStart"/>
      <w:r w:rsidRPr="008C60E4">
        <w:rPr>
          <w:rFonts w:cs="Arial"/>
          <w:color w:val="000000"/>
        </w:rPr>
        <w:t>Запрудского</w:t>
      </w:r>
      <w:proofErr w:type="spellEnd"/>
      <w:r w:rsidRPr="008C60E4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области».</w:t>
      </w:r>
    </w:p>
    <w:p w:rsidR="008C60E4" w:rsidRPr="008C60E4" w:rsidRDefault="008C60E4" w:rsidP="008C60E4">
      <w:pPr>
        <w:ind w:firstLine="709"/>
        <w:rPr>
          <w:rFonts w:cs="Arial"/>
          <w:color w:val="000000"/>
        </w:rPr>
      </w:pPr>
      <w:r w:rsidRPr="008C60E4">
        <w:rPr>
          <w:rFonts w:cs="Arial"/>
          <w:color w:val="000000"/>
        </w:rPr>
        <w:t>3. Контроль исполнения настоящего решения оставляю за собой.</w:t>
      </w:r>
    </w:p>
    <w:p w:rsidR="008C60E4" w:rsidRPr="008C60E4" w:rsidRDefault="008C60E4" w:rsidP="008C60E4">
      <w:pPr>
        <w:ind w:firstLine="709"/>
        <w:rPr>
          <w:rFonts w:cs="Arial"/>
          <w:color w:val="000000"/>
        </w:rPr>
      </w:pPr>
      <w:r w:rsidRPr="008C60E4">
        <w:rPr>
          <w:rFonts w:cs="Arial"/>
          <w:color w:val="000000"/>
        </w:rPr>
        <w:t> </w:t>
      </w:r>
    </w:p>
    <w:p w:rsidR="008C60E4" w:rsidRPr="008C60E4" w:rsidRDefault="008C60E4" w:rsidP="008C60E4">
      <w:pPr>
        <w:ind w:firstLine="709"/>
        <w:rPr>
          <w:rFonts w:cs="Arial"/>
          <w:color w:val="000000"/>
        </w:rPr>
      </w:pPr>
      <w:r w:rsidRPr="008C60E4">
        <w:rPr>
          <w:rFonts w:cs="Arial"/>
          <w:color w:val="000000"/>
        </w:rPr>
        <w:t> </w:t>
      </w:r>
    </w:p>
    <w:p w:rsidR="008C60E4" w:rsidRPr="008C60E4" w:rsidRDefault="008C60E4" w:rsidP="008C60E4">
      <w:pPr>
        <w:ind w:firstLine="709"/>
        <w:rPr>
          <w:rFonts w:cs="Arial"/>
          <w:color w:val="000000"/>
        </w:rPr>
      </w:pPr>
      <w:r w:rsidRPr="008C60E4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8C60E4" w:rsidRPr="008C60E4" w:rsidTr="008C60E4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0E4" w:rsidRPr="008C60E4" w:rsidRDefault="008C60E4" w:rsidP="008C60E4">
            <w:pPr>
              <w:ind w:firstLine="0"/>
              <w:rPr>
                <w:rFonts w:ascii="Times New Roman" w:hAnsi="Times New Roman"/>
              </w:rPr>
            </w:pPr>
            <w:r w:rsidRPr="008C60E4">
              <w:rPr>
                <w:rFonts w:cs="Arial"/>
              </w:rPr>
              <w:t xml:space="preserve">Глава </w:t>
            </w:r>
            <w:proofErr w:type="spellStart"/>
            <w:r w:rsidRPr="008C60E4">
              <w:rPr>
                <w:rFonts w:cs="Arial"/>
              </w:rPr>
              <w:t>Запрудского</w:t>
            </w:r>
            <w:proofErr w:type="spellEnd"/>
          </w:p>
          <w:p w:rsidR="008C60E4" w:rsidRPr="008C60E4" w:rsidRDefault="008C60E4" w:rsidP="008C60E4">
            <w:pPr>
              <w:ind w:firstLine="0"/>
              <w:rPr>
                <w:rFonts w:ascii="Times New Roman" w:hAnsi="Times New Roman"/>
              </w:rPr>
            </w:pPr>
            <w:r w:rsidRPr="008C60E4">
              <w:rPr>
                <w:rFonts w:cs="Arial"/>
              </w:rPr>
              <w:t>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0E4" w:rsidRPr="008C60E4" w:rsidRDefault="008C60E4" w:rsidP="008C60E4">
            <w:pPr>
              <w:ind w:firstLine="2552"/>
              <w:rPr>
                <w:rFonts w:ascii="Times New Roman" w:hAnsi="Times New Roman"/>
              </w:rPr>
            </w:pPr>
            <w:proofErr w:type="spellStart"/>
            <w:r w:rsidRPr="008C60E4">
              <w:rPr>
                <w:rFonts w:cs="Arial"/>
              </w:rPr>
              <w:t>А.К.Михальков</w:t>
            </w:r>
            <w:proofErr w:type="spellEnd"/>
          </w:p>
          <w:p w:rsidR="008C60E4" w:rsidRPr="008C60E4" w:rsidRDefault="008C60E4" w:rsidP="008C60E4">
            <w:pPr>
              <w:ind w:firstLine="0"/>
              <w:rPr>
                <w:rFonts w:ascii="Times New Roman" w:hAnsi="Times New Roman"/>
              </w:rPr>
            </w:pPr>
            <w:r w:rsidRPr="008C60E4">
              <w:rPr>
                <w:rFonts w:cs="Arial"/>
              </w:rPr>
              <w:t> </w:t>
            </w:r>
          </w:p>
        </w:tc>
      </w:tr>
    </w:tbl>
    <w:p w:rsidR="008C60E4" w:rsidRPr="008C60E4" w:rsidRDefault="008C60E4" w:rsidP="008C60E4">
      <w:pPr>
        <w:ind w:firstLine="709"/>
        <w:rPr>
          <w:rFonts w:cs="Arial"/>
          <w:color w:val="000000"/>
        </w:rPr>
      </w:pPr>
      <w:r w:rsidRPr="008C60E4">
        <w:rPr>
          <w:rFonts w:cs="Arial"/>
          <w:color w:val="000000"/>
        </w:rPr>
        <w:t> </w:t>
      </w:r>
    </w:p>
    <w:p w:rsidR="008C60E4" w:rsidRPr="008C60E4" w:rsidRDefault="008C60E4" w:rsidP="008C60E4">
      <w:pPr>
        <w:ind w:firstLine="709"/>
        <w:rPr>
          <w:rFonts w:cs="Arial"/>
          <w:color w:val="000000"/>
        </w:rPr>
      </w:pPr>
      <w:r w:rsidRPr="008C60E4">
        <w:rPr>
          <w:rFonts w:cs="Arial"/>
          <w:color w:val="000000"/>
        </w:rPr>
        <w:t> </w:t>
      </w:r>
    </w:p>
    <w:p w:rsidR="008C60E4" w:rsidRPr="008C60E4" w:rsidRDefault="008C60E4" w:rsidP="008C60E4">
      <w:pPr>
        <w:rPr>
          <w:rFonts w:cs="Arial"/>
          <w:color w:val="000000"/>
        </w:rPr>
      </w:pPr>
      <w:r w:rsidRPr="008C60E4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  <w:bookmarkStart w:id="0" w:name="_GoBack"/>
      <w:bookmarkEnd w:id="0"/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8C9" w:rsidRDefault="00AB28C9" w:rsidP="007F000C">
      <w:r>
        <w:separator/>
      </w:r>
    </w:p>
  </w:endnote>
  <w:endnote w:type="continuationSeparator" w:id="0">
    <w:p w:rsidR="00AB28C9" w:rsidRDefault="00AB28C9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8C9" w:rsidRDefault="00AB28C9" w:rsidP="007F000C">
      <w:r>
        <w:separator/>
      </w:r>
    </w:p>
  </w:footnote>
  <w:footnote w:type="continuationSeparator" w:id="0">
    <w:p w:rsidR="00AB28C9" w:rsidRDefault="00AB28C9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6245E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8C60E4"/>
    <w:rsid w:val="00912296"/>
    <w:rsid w:val="009135E6"/>
    <w:rsid w:val="00971D0A"/>
    <w:rsid w:val="009E3800"/>
    <w:rsid w:val="00A26FF3"/>
    <w:rsid w:val="00A714D9"/>
    <w:rsid w:val="00A77906"/>
    <w:rsid w:val="00AB28C9"/>
    <w:rsid w:val="00B5065A"/>
    <w:rsid w:val="00BC6137"/>
    <w:rsid w:val="00C2275C"/>
    <w:rsid w:val="00C50EBE"/>
    <w:rsid w:val="00C82ECA"/>
    <w:rsid w:val="00C8621D"/>
    <w:rsid w:val="00CE7CA0"/>
    <w:rsid w:val="00D464FF"/>
    <w:rsid w:val="00DB6B1C"/>
    <w:rsid w:val="00DC260F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2023-04-03T12:26:00Z</dcterms:created>
  <dcterms:modified xsi:type="dcterms:W3CDTF">2023-04-03T12:26:00Z</dcterms:modified>
</cp:coreProperties>
</file>